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74" w:rsidRPr="00D02A74" w:rsidRDefault="00D02A74" w:rsidP="00D02A74">
      <w:pPr>
        <w:jc w:val="center"/>
        <w:rPr>
          <w:rFonts w:ascii="Algerian" w:hAnsi="Algerian"/>
          <w:b/>
          <w:sz w:val="72"/>
          <w:szCs w:val="72"/>
        </w:rPr>
      </w:pPr>
      <w:r w:rsidRPr="00D02A74">
        <w:rPr>
          <w:rFonts w:ascii="Algerian" w:hAnsi="Algerian"/>
          <w:b/>
          <w:sz w:val="72"/>
          <w:szCs w:val="72"/>
        </w:rPr>
        <w:t>L’Abeille de Lorraine Sélection SAS</w:t>
      </w:r>
    </w:p>
    <w:p w:rsidR="00D02A74" w:rsidRPr="00D02A74" w:rsidRDefault="00D02A74" w:rsidP="00D02A74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02A74">
        <w:rPr>
          <w:rFonts w:ascii="Times New Roman" w:hAnsi="Times New Roman" w:cs="Times New Roman"/>
          <w:b/>
          <w:sz w:val="72"/>
          <w:szCs w:val="72"/>
          <w:u w:val="single"/>
        </w:rPr>
        <w:t>Formulaire de rétractation</w:t>
      </w:r>
    </w:p>
    <w:p w:rsidR="00D02A74" w:rsidRPr="00D02A74" w:rsidRDefault="00D02A74" w:rsidP="00D02A74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D02A74">
        <w:rPr>
          <w:rStyle w:val="markedcontent"/>
          <w:rFonts w:ascii="Arial" w:hAnsi="Arial" w:cs="Arial"/>
          <w:b/>
          <w:sz w:val="24"/>
          <w:szCs w:val="24"/>
        </w:rPr>
        <w:t>Ce formulaire est à compléter et renvoyer dans le cas où vous souhaitez vous rétracter suite à votre commande sur</w:t>
      </w:r>
      <w:r w:rsidRPr="00D02A74">
        <w:rPr>
          <w:b/>
          <w:sz w:val="24"/>
          <w:szCs w:val="24"/>
        </w:rPr>
        <w:t xml:space="preserve"> </w:t>
      </w:r>
      <w:r w:rsidRPr="00D02A74">
        <w:rPr>
          <w:rStyle w:val="markedcontent"/>
          <w:rFonts w:ascii="Arial" w:hAnsi="Arial" w:cs="Arial"/>
          <w:b/>
          <w:sz w:val="24"/>
          <w:szCs w:val="24"/>
        </w:rPr>
        <w:t>notre site www://abeilledelorraine.fr ou par mail à abeilledelorraine@gmail.com. Toutes les mentions doivent obligatoirement être remplies pour pouvoir</w:t>
      </w:r>
      <w:r w:rsidRPr="00D02A74">
        <w:rPr>
          <w:b/>
          <w:sz w:val="24"/>
          <w:szCs w:val="24"/>
        </w:rPr>
        <w:t xml:space="preserve"> </w:t>
      </w:r>
      <w:r w:rsidRPr="00D02A74">
        <w:rPr>
          <w:rStyle w:val="markedcontent"/>
          <w:rFonts w:ascii="Arial" w:hAnsi="Arial" w:cs="Arial"/>
          <w:b/>
          <w:sz w:val="24"/>
          <w:szCs w:val="24"/>
        </w:rPr>
        <w:t>être traitées.</w:t>
      </w:r>
    </w:p>
    <w:p w:rsidR="00D02A74" w:rsidRDefault="00D02A74" w:rsidP="00D02A74">
      <w:pPr>
        <w:jc w:val="center"/>
        <w:rPr>
          <w:b/>
          <w:sz w:val="32"/>
          <w:szCs w:val="32"/>
        </w:rPr>
      </w:pPr>
    </w:p>
    <w:p w:rsidR="00D02A74" w:rsidRDefault="00D02A74" w:rsidP="00D02A74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Numéro de la commande :                                           Date de la commande :</w:t>
      </w:r>
    </w:p>
    <w:p w:rsidR="00D02A74" w:rsidRDefault="00D02A74" w:rsidP="00D02A74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Date de réception du colis :</w:t>
      </w:r>
    </w:p>
    <w:p w:rsidR="00D02A74" w:rsidRDefault="00D02A74" w:rsidP="00D02A74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Nom du client :                                                               Prénom :</w:t>
      </w:r>
    </w:p>
    <w:p w:rsidR="00D02A74" w:rsidRDefault="00D02A74" w:rsidP="00D02A74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Adresse postale :</w:t>
      </w:r>
    </w:p>
    <w:p w:rsidR="00D02A74" w:rsidRDefault="00D02A74" w:rsidP="00D02A74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Code postal :</w:t>
      </w:r>
      <w:r w:rsidR="00505703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Ville :                          </w:t>
      </w:r>
      <w:r w:rsidR="0050570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Pays :</w:t>
      </w:r>
    </w:p>
    <w:p w:rsidR="00D02A74" w:rsidRDefault="00D02A74" w:rsidP="00D02A74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Adresse mail :</w:t>
      </w:r>
    </w:p>
    <w:p w:rsidR="00D02A74" w:rsidRDefault="00D02A74" w:rsidP="00D02A74">
      <w:pPr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>Message :</w:t>
      </w:r>
    </w:p>
    <w:p w:rsidR="00505703" w:rsidRDefault="00505703" w:rsidP="00D02A74">
      <w:pPr>
        <w:ind w:left="-1134"/>
        <w:rPr>
          <w:b/>
          <w:sz w:val="32"/>
          <w:szCs w:val="32"/>
        </w:rPr>
      </w:pPr>
    </w:p>
    <w:p w:rsidR="00505703" w:rsidRDefault="00505703" w:rsidP="00D02A74">
      <w:pPr>
        <w:ind w:left="-1134"/>
        <w:rPr>
          <w:b/>
          <w:sz w:val="32"/>
          <w:szCs w:val="32"/>
        </w:rPr>
      </w:pPr>
    </w:p>
    <w:p w:rsidR="00505703" w:rsidRDefault="00505703" w:rsidP="00D02A74">
      <w:pPr>
        <w:ind w:left="-1134"/>
        <w:rPr>
          <w:b/>
          <w:sz w:val="32"/>
          <w:szCs w:val="32"/>
        </w:rPr>
      </w:pPr>
    </w:p>
    <w:p w:rsidR="00505703" w:rsidRDefault="00505703" w:rsidP="00D02A74">
      <w:pPr>
        <w:ind w:left="-1134"/>
        <w:rPr>
          <w:b/>
          <w:sz w:val="32"/>
          <w:szCs w:val="32"/>
        </w:rPr>
      </w:pPr>
    </w:p>
    <w:p w:rsidR="00505703" w:rsidRDefault="00505703" w:rsidP="00D02A74">
      <w:pPr>
        <w:ind w:left="-1134"/>
        <w:rPr>
          <w:b/>
          <w:sz w:val="32"/>
          <w:szCs w:val="32"/>
        </w:rPr>
      </w:pPr>
    </w:p>
    <w:p w:rsidR="00505703" w:rsidRPr="00505703" w:rsidRDefault="00505703" w:rsidP="00505703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SAS L’Abeille de Lorraine Sélection 13 Rue des Tilleuls 57970 Yutz</w:t>
      </w:r>
    </w:p>
    <w:sectPr w:rsidR="00505703" w:rsidRPr="00505703" w:rsidSect="00FA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D02A74"/>
    <w:rsid w:val="00505703"/>
    <w:rsid w:val="00D02A74"/>
    <w:rsid w:val="00FA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02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B.</dc:creator>
  <cp:lastModifiedBy>mylène B.</cp:lastModifiedBy>
  <cp:revision>1</cp:revision>
  <dcterms:created xsi:type="dcterms:W3CDTF">2023-01-07T08:13:00Z</dcterms:created>
  <dcterms:modified xsi:type="dcterms:W3CDTF">2023-01-07T08:26:00Z</dcterms:modified>
</cp:coreProperties>
</file>